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D" w:rsidRPr="001F4A5E" w:rsidRDefault="0043231D" w:rsidP="0043231D">
      <w:pPr>
        <w:autoSpaceDE w:val="0"/>
        <w:autoSpaceDN w:val="0"/>
        <w:adjustRightInd w:val="0"/>
        <w:spacing w:before="283" w:after="283"/>
        <w:jc w:val="center"/>
        <w:rPr>
          <w:b/>
          <w:bCs/>
          <w:sz w:val="22"/>
          <w:szCs w:val="22"/>
          <w:lang w:val="ru-RU"/>
        </w:rPr>
      </w:pPr>
      <w:r w:rsidRPr="001F4A5E">
        <w:rPr>
          <w:b/>
          <w:bCs/>
          <w:sz w:val="22"/>
          <w:szCs w:val="22"/>
          <w:lang w:val="ru-RU"/>
        </w:rPr>
        <w:t>ИНФОРМАЦИЯ</w:t>
      </w:r>
      <w:r w:rsidRPr="001F4A5E">
        <w:rPr>
          <w:b/>
          <w:bCs/>
          <w:sz w:val="22"/>
          <w:szCs w:val="22"/>
          <w:lang w:val="ru-RU"/>
        </w:rPr>
        <w:br/>
        <w:t xml:space="preserve">о налоговых консультантах, осуществляющих деятельность </w:t>
      </w:r>
      <w:r w:rsidRPr="001F4A5E">
        <w:rPr>
          <w:b/>
          <w:bCs/>
          <w:sz w:val="22"/>
          <w:szCs w:val="22"/>
          <w:lang w:val="ru-RU"/>
        </w:rPr>
        <w:br/>
        <w:t xml:space="preserve">по налоговому консультированию, и о прохождении </w:t>
      </w:r>
      <w:r w:rsidRPr="001F4A5E">
        <w:rPr>
          <w:b/>
          <w:bCs/>
          <w:sz w:val="22"/>
          <w:szCs w:val="22"/>
          <w:lang w:val="ru-RU"/>
        </w:rPr>
        <w:br/>
        <w:t xml:space="preserve">налоговыми консультантами повышения </w:t>
      </w:r>
      <w:r w:rsidRPr="001F4A5E">
        <w:rPr>
          <w:b/>
          <w:bCs/>
          <w:sz w:val="22"/>
          <w:szCs w:val="22"/>
          <w:lang w:val="ru-RU"/>
        </w:rPr>
        <w:br/>
        <w:t>квалификации</w:t>
      </w:r>
    </w:p>
    <w:p w:rsidR="0043231D" w:rsidRPr="001F4A5E" w:rsidRDefault="0043231D" w:rsidP="0043231D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F4A5E">
        <w:rPr>
          <w:sz w:val="22"/>
          <w:szCs w:val="22"/>
          <w:lang w:val="ru-RU"/>
        </w:rPr>
        <w:t>по организации налоговых консультантов _______________________________________________</w:t>
      </w:r>
    </w:p>
    <w:p w:rsidR="0043231D" w:rsidRPr="001F4A5E" w:rsidRDefault="0043231D" w:rsidP="0043231D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1F4A5E">
        <w:rPr>
          <w:position w:val="7"/>
          <w:sz w:val="12"/>
          <w:szCs w:val="12"/>
          <w:lang w:val="ru-RU"/>
        </w:rPr>
        <w:tab/>
      </w:r>
      <w:r w:rsidRPr="001F4A5E">
        <w:rPr>
          <w:position w:val="7"/>
          <w:sz w:val="12"/>
          <w:szCs w:val="12"/>
          <w:lang w:val="ru-RU"/>
        </w:rPr>
        <w:tab/>
      </w:r>
      <w:r w:rsidRPr="001F4A5E">
        <w:rPr>
          <w:position w:val="7"/>
          <w:sz w:val="12"/>
          <w:szCs w:val="12"/>
          <w:lang w:val="ru-RU"/>
        </w:rPr>
        <w:tab/>
      </w:r>
      <w:r w:rsidRPr="001F4A5E">
        <w:rPr>
          <w:position w:val="7"/>
          <w:sz w:val="12"/>
          <w:szCs w:val="12"/>
          <w:lang w:val="ru-RU"/>
        </w:rPr>
        <w:tab/>
      </w:r>
      <w:r w:rsidRPr="001F4A5E"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ab/>
      </w:r>
      <w:r w:rsidRPr="001F4A5E">
        <w:rPr>
          <w:position w:val="7"/>
          <w:sz w:val="12"/>
          <w:szCs w:val="12"/>
          <w:lang w:val="ru-RU"/>
        </w:rPr>
        <w:t>(полное наименование)</w:t>
      </w:r>
    </w:p>
    <w:p w:rsidR="0043231D" w:rsidRPr="001F4A5E" w:rsidRDefault="0043231D" w:rsidP="0043231D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1F4A5E">
        <w:rPr>
          <w:sz w:val="22"/>
          <w:szCs w:val="22"/>
          <w:lang w:val="ru-RU"/>
        </w:rPr>
        <w:t>ИНН ________________</w:t>
      </w:r>
    </w:p>
    <w:p w:rsidR="0043231D" w:rsidRPr="001F4A5E" w:rsidRDefault="0043231D" w:rsidP="0043231D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562"/>
        <w:gridCol w:w="2127"/>
        <w:gridCol w:w="843"/>
        <w:gridCol w:w="638"/>
        <w:gridCol w:w="544"/>
        <w:gridCol w:w="928"/>
        <w:gridCol w:w="210"/>
        <w:gridCol w:w="1774"/>
        <w:gridCol w:w="1843"/>
      </w:tblGrid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П.н.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Ф.И.О. налогового консультанта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ИНН налогового консультанта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Дата приема на работу / или № и дата договора</w:t>
            </w: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Дата прохождения обучения на специальных курсах повышения квалификации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Полное наименование образовательного учреждения</w:t>
            </w:r>
          </w:p>
        </w:tc>
      </w:tr>
      <w:tr w:rsidR="0043231D" w:rsidRPr="001F4A5E" w:rsidTr="0043231D">
        <w:trPr>
          <w:trHeight w:val="5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 xml:space="preserve">Налоговые консультанты, состоящие в штате организации </w:t>
            </w:r>
            <w:r w:rsidRPr="001F4A5E">
              <w:rPr>
                <w:sz w:val="16"/>
                <w:szCs w:val="16"/>
              </w:rPr>
              <w:br/>
              <w:t>налоговых консультантов</w:t>
            </w: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1.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2.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3.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4.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….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rPr>
          <w:trHeight w:val="4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 xml:space="preserve">Налоговые консультанты, работающие по договорам </w:t>
            </w:r>
            <w:r w:rsidRPr="001F4A5E">
              <w:rPr>
                <w:sz w:val="16"/>
                <w:szCs w:val="16"/>
              </w:rPr>
              <w:br/>
              <w:t>гражданско-правового характера</w:t>
            </w: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1.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2.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3.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4.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…..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31D" w:rsidRPr="001F4A5E" w:rsidTr="0043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5" w:type="pct"/>
            <w:gridSpan w:val="3"/>
          </w:tcPr>
          <w:p w:rsidR="0043231D" w:rsidRPr="001F4A5E" w:rsidRDefault="0043231D" w:rsidP="00565EF4">
            <w:pPr>
              <w:rPr>
                <w:b/>
                <w:sz w:val="16"/>
                <w:szCs w:val="16"/>
              </w:rPr>
            </w:pPr>
          </w:p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Руководитель организации</w:t>
            </w:r>
          </w:p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налоговых консультантов</w:t>
            </w:r>
          </w:p>
        </w:tc>
        <w:tc>
          <w:tcPr>
            <w:tcW w:w="1225" w:type="pct"/>
            <w:gridSpan w:val="4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_______________</w:t>
            </w:r>
          </w:p>
          <w:p w:rsidR="0043231D" w:rsidRPr="001F4A5E" w:rsidRDefault="0043231D" w:rsidP="00565EF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F4A5E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1911" w:type="pct"/>
            <w:gridSpan w:val="2"/>
          </w:tcPr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</w:p>
          <w:p w:rsidR="0043231D" w:rsidRPr="001F4A5E" w:rsidRDefault="0043231D" w:rsidP="00565EF4">
            <w:pPr>
              <w:jc w:val="center"/>
              <w:rPr>
                <w:b/>
                <w:sz w:val="16"/>
                <w:szCs w:val="16"/>
              </w:rPr>
            </w:pPr>
            <w:r w:rsidRPr="001F4A5E">
              <w:rPr>
                <w:b/>
                <w:sz w:val="16"/>
                <w:szCs w:val="16"/>
              </w:rPr>
              <w:t>____________________________</w:t>
            </w:r>
          </w:p>
          <w:p w:rsidR="0043231D" w:rsidRPr="001F4A5E" w:rsidRDefault="0043231D" w:rsidP="00565EF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F4A5E">
              <w:rPr>
                <w:sz w:val="16"/>
                <w:szCs w:val="16"/>
                <w:vertAlign w:val="superscript"/>
              </w:rPr>
              <w:t>(Ф.И.О.)</w:t>
            </w:r>
          </w:p>
        </w:tc>
      </w:tr>
      <w:tr w:rsidR="0043231D" w:rsidRPr="001F4A5E" w:rsidTr="0043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9" w:type="pct"/>
            <w:gridSpan w:val="5"/>
          </w:tcPr>
          <w:p w:rsidR="0043231D" w:rsidRPr="001F4A5E" w:rsidRDefault="0043231D" w:rsidP="00565EF4">
            <w:pPr>
              <w:rPr>
                <w:sz w:val="16"/>
                <w:szCs w:val="16"/>
              </w:rPr>
            </w:pPr>
          </w:p>
        </w:tc>
        <w:tc>
          <w:tcPr>
            <w:tcW w:w="2511" w:type="pct"/>
            <w:gridSpan w:val="4"/>
          </w:tcPr>
          <w:p w:rsidR="0043231D" w:rsidRPr="001F4A5E" w:rsidRDefault="0043231D" w:rsidP="00565EF4">
            <w:pPr>
              <w:rPr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>М.П.</w:t>
            </w:r>
          </w:p>
          <w:p w:rsidR="0043231D" w:rsidRPr="001F4A5E" w:rsidRDefault="0043231D" w:rsidP="00565EF4">
            <w:pPr>
              <w:rPr>
                <w:b/>
                <w:sz w:val="16"/>
                <w:szCs w:val="16"/>
              </w:rPr>
            </w:pPr>
            <w:r w:rsidRPr="001F4A5E">
              <w:rPr>
                <w:sz w:val="16"/>
                <w:szCs w:val="16"/>
              </w:rPr>
              <w:t xml:space="preserve">(при наличии печати)». </w:t>
            </w:r>
          </w:p>
        </w:tc>
      </w:tr>
    </w:tbl>
    <w:p w:rsidR="0043231D" w:rsidRPr="001F4A5E" w:rsidRDefault="0043231D" w:rsidP="0043231D"/>
    <w:p w:rsidR="00771693" w:rsidRDefault="00771693"/>
    <w:sectPr w:rsidR="00771693" w:rsidSect="0077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Uz"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231D"/>
    <w:rsid w:val="0043231D"/>
    <w:rsid w:val="0077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31D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rsid w:val="0043231D"/>
    <w:rPr>
      <w:rFonts w:ascii="AntiquaUz" w:eastAsia="Times New Roman" w:hAnsi="AntiquaUz" w:cs="AntiquaUz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2017-06-30T10:05:00Z</dcterms:created>
  <dcterms:modified xsi:type="dcterms:W3CDTF">2017-06-30T10:06:00Z</dcterms:modified>
</cp:coreProperties>
</file>